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CD64" w14:textId="77777777" w:rsidR="00CE798E" w:rsidRDefault="00093A9B" w:rsidP="007749BC">
      <w:pPr>
        <w:jc w:val="center"/>
      </w:pPr>
      <w:r>
        <w:rPr>
          <w:noProof/>
        </w:rPr>
        <w:drawing>
          <wp:inline distT="0" distB="0" distL="0" distR="0" wp14:anchorId="7E80B608" wp14:editId="2AD4486B">
            <wp:extent cx="8284709" cy="65224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0869" cy="652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54F50" w14:textId="77777777" w:rsidR="007749BC" w:rsidRDefault="007749BC" w:rsidP="007749BC">
      <w:pPr>
        <w:jc w:val="center"/>
      </w:pPr>
      <w:r w:rsidRPr="007749BC">
        <w:t>https://supertracker.usda.gov/samplemealplans.aspx</w:t>
      </w:r>
    </w:p>
    <w:sectPr w:rsidR="007749BC" w:rsidSect="007749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9B"/>
    <w:rsid w:val="00093A9B"/>
    <w:rsid w:val="001A4F97"/>
    <w:rsid w:val="002F51FB"/>
    <w:rsid w:val="007749BC"/>
    <w:rsid w:val="00A47051"/>
    <w:rsid w:val="00CE798E"/>
    <w:rsid w:val="00E2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CC69"/>
  <w15:docId w15:val="{B907C6A8-3188-4E8B-875D-CD3F2521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Fisk.31</dc:creator>
  <cp:lastModifiedBy>Fisk, Marilyn K.</cp:lastModifiedBy>
  <cp:revision>2</cp:revision>
  <cp:lastPrinted>2016-06-24T14:32:00Z</cp:lastPrinted>
  <dcterms:created xsi:type="dcterms:W3CDTF">2022-04-26T16:19:00Z</dcterms:created>
  <dcterms:modified xsi:type="dcterms:W3CDTF">2022-04-26T16:19:00Z</dcterms:modified>
</cp:coreProperties>
</file>